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35A9890B" w14:textId="0DD785B3" w:rsidR="00566623" w:rsidRPr="008731A3" w:rsidRDefault="00566623" w:rsidP="00EA61D7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>Entries for th</w:t>
      </w:r>
      <w:r w:rsidR="0006001C">
        <w:rPr>
          <w:sz w:val="22"/>
          <w:szCs w:val="24"/>
        </w:rPr>
        <w:t xml:space="preserve">is category </w:t>
      </w:r>
      <w:r w:rsidR="004A5FBD" w:rsidRPr="008731A3">
        <w:rPr>
          <w:sz w:val="22"/>
          <w:szCs w:val="24"/>
        </w:rPr>
        <w:t xml:space="preserve">can be from anywhere in the UK, </w:t>
      </w:r>
      <w:proofErr w:type="gramStart"/>
      <w:r w:rsidR="004A5FBD" w:rsidRPr="008731A3">
        <w:rPr>
          <w:sz w:val="22"/>
          <w:szCs w:val="24"/>
        </w:rPr>
        <w:t>as long as</w:t>
      </w:r>
      <w:proofErr w:type="gramEnd"/>
      <w:r w:rsidR="004A5FBD" w:rsidRPr="008731A3">
        <w:rPr>
          <w:sz w:val="22"/>
          <w:szCs w:val="24"/>
        </w:rPr>
        <w:t xml:space="preserve"> they have been undertaken by CECA NW members. All projects must have been wholly or largely completed </w:t>
      </w:r>
      <w:r w:rsidR="007F3910" w:rsidRPr="008731A3">
        <w:rPr>
          <w:sz w:val="22"/>
          <w:szCs w:val="24"/>
        </w:rPr>
        <w:t>during 202</w:t>
      </w:r>
      <w:r w:rsidR="009D26A4">
        <w:rPr>
          <w:sz w:val="22"/>
          <w:szCs w:val="24"/>
        </w:rPr>
        <w:t>4</w:t>
      </w:r>
      <w:r w:rsidR="007F3910" w:rsidRPr="008731A3">
        <w:rPr>
          <w:sz w:val="22"/>
          <w:szCs w:val="24"/>
        </w:rPr>
        <w:t>-2</w:t>
      </w:r>
      <w:r w:rsidR="009D26A4">
        <w:rPr>
          <w:sz w:val="22"/>
          <w:szCs w:val="24"/>
        </w:rPr>
        <w:t>5</w:t>
      </w:r>
      <w:r w:rsidR="007F3910" w:rsidRPr="008731A3">
        <w:rPr>
          <w:sz w:val="22"/>
          <w:szCs w:val="24"/>
        </w:rPr>
        <w:t>.</w:t>
      </w:r>
    </w:p>
    <w:p w14:paraId="22C6E64A" w14:textId="77777777" w:rsidR="007F3910" w:rsidRPr="00F55543" w:rsidRDefault="007F3910" w:rsidP="00EA61D7">
      <w:pPr>
        <w:spacing w:after="0"/>
        <w:rPr>
          <w:sz w:val="22"/>
        </w:rPr>
      </w:pPr>
    </w:p>
    <w:p w14:paraId="4D2D6AD3" w14:textId="29FC4B28" w:rsidR="00217384" w:rsidRPr="00F55543" w:rsidRDefault="00217384" w:rsidP="00EA61D7">
      <w:pPr>
        <w:spacing w:after="0"/>
        <w:rPr>
          <w:sz w:val="22"/>
        </w:rPr>
      </w:pPr>
      <w:r w:rsidRPr="00F55543">
        <w:rPr>
          <w:sz w:val="22"/>
        </w:rPr>
        <w:t>The judging criteria will be:</w:t>
      </w:r>
    </w:p>
    <w:p w14:paraId="0F37F9F6" w14:textId="50F94CB5" w:rsidR="003063AE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benefits to the community</w:t>
      </w:r>
      <w:r w:rsidR="00E6473C" w:rsidRPr="00F55543">
        <w:rPr>
          <w:sz w:val="22"/>
        </w:rPr>
        <w:t xml:space="preserve"> and</w:t>
      </w:r>
      <w:r w:rsidRPr="00F55543">
        <w:rPr>
          <w:sz w:val="22"/>
        </w:rPr>
        <w:t xml:space="preserve"> the environment </w:t>
      </w:r>
      <w:r w:rsidR="00E6473C" w:rsidRPr="00F55543">
        <w:rPr>
          <w:sz w:val="22"/>
        </w:rPr>
        <w:t>of the project</w:t>
      </w:r>
    </w:p>
    <w:p w14:paraId="4B8594DE" w14:textId="759B2F7A" w:rsidR="00DF6863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detail of delivery including sustainable procurement, planning &amp; management, health &amp; safety,</w:t>
      </w:r>
      <w:r w:rsidR="00D65844" w:rsidRPr="00F55543">
        <w:rPr>
          <w:sz w:val="22"/>
        </w:rPr>
        <w:t xml:space="preserve"> supply chain best practice</w:t>
      </w:r>
      <w:r w:rsidRPr="00F55543">
        <w:rPr>
          <w:sz w:val="22"/>
        </w:rPr>
        <w:t xml:space="preserve"> </w:t>
      </w:r>
    </w:p>
    <w:p w14:paraId="79352D8F" w14:textId="77777777" w:rsidR="00DF6863" w:rsidRPr="00F55543" w:rsidRDefault="00DF6863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consultation with </w:t>
      </w:r>
      <w:r w:rsidR="00EA61D7" w:rsidRPr="00F55543">
        <w:rPr>
          <w:sz w:val="22"/>
        </w:rPr>
        <w:t>stakeholder</w:t>
      </w:r>
      <w:r w:rsidRPr="00F55543">
        <w:rPr>
          <w:sz w:val="22"/>
        </w:rPr>
        <w:t>s</w:t>
      </w:r>
      <w:r w:rsidR="00EA61D7" w:rsidRPr="00F55543">
        <w:rPr>
          <w:sz w:val="22"/>
        </w:rPr>
        <w:t xml:space="preserve"> </w:t>
      </w:r>
    </w:p>
    <w:p w14:paraId="545B602B" w14:textId="77777777" w:rsidR="009E2AFF" w:rsidRPr="00F55543" w:rsidRDefault="009E2AFF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quality of construction</w:t>
      </w:r>
    </w:p>
    <w:p w14:paraId="22DADD45" w14:textId="3DF74167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innovation </w:t>
      </w:r>
    </w:p>
    <w:p w14:paraId="36FC4AA4" w14:textId="10739A68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challenges overcome</w:t>
      </w:r>
    </w:p>
    <w:p w14:paraId="269F1B75" w14:textId="3A85CF45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how best value was achieved</w:t>
      </w:r>
    </w:p>
    <w:p w14:paraId="1B9299D8" w14:textId="1AAD32FF" w:rsidR="00EA61D7" w:rsidRDefault="009E2AFF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how </w:t>
      </w:r>
      <w:r w:rsidR="00EA61D7" w:rsidRPr="00F55543">
        <w:rPr>
          <w:sz w:val="22"/>
        </w:rPr>
        <w:t>client satisfaction</w:t>
      </w:r>
      <w:r w:rsidRPr="00F55543">
        <w:rPr>
          <w:sz w:val="22"/>
        </w:rPr>
        <w:t xml:space="preserve"> was</w:t>
      </w:r>
      <w:r w:rsidR="00EA61D7" w:rsidRPr="00F55543">
        <w:rPr>
          <w:sz w:val="22"/>
        </w:rPr>
        <w:t xml:space="preserve"> monitored and assured.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931F" w14:textId="77777777" w:rsidR="00392C52" w:rsidRDefault="00392C52" w:rsidP="00F54F48">
      <w:pPr>
        <w:spacing w:after="0" w:line="240" w:lineRule="auto"/>
      </w:pPr>
      <w:r>
        <w:separator/>
      </w:r>
    </w:p>
  </w:endnote>
  <w:endnote w:type="continuationSeparator" w:id="0">
    <w:p w14:paraId="617DF988" w14:textId="77777777" w:rsidR="00392C52" w:rsidRDefault="00392C52" w:rsidP="00F54F48">
      <w:pPr>
        <w:spacing w:after="0" w:line="240" w:lineRule="auto"/>
      </w:pPr>
      <w:r>
        <w:continuationSeparator/>
      </w:r>
    </w:p>
  </w:endnote>
  <w:endnote w:type="continuationNotice" w:id="1">
    <w:p w14:paraId="3D2E9E71" w14:textId="77777777" w:rsidR="00392C52" w:rsidRDefault="00392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2F37" w14:textId="77777777" w:rsidR="00392C52" w:rsidRDefault="00392C52" w:rsidP="00F54F48">
      <w:pPr>
        <w:spacing w:after="0" w:line="240" w:lineRule="auto"/>
      </w:pPr>
      <w:r>
        <w:separator/>
      </w:r>
    </w:p>
  </w:footnote>
  <w:footnote w:type="continuationSeparator" w:id="0">
    <w:p w14:paraId="7E7EB583" w14:textId="77777777" w:rsidR="00392C52" w:rsidRDefault="00392C52" w:rsidP="00F54F48">
      <w:pPr>
        <w:spacing w:after="0" w:line="240" w:lineRule="auto"/>
      </w:pPr>
      <w:r>
        <w:continuationSeparator/>
      </w:r>
    </w:p>
  </w:footnote>
  <w:footnote w:type="continuationNotice" w:id="1">
    <w:p w14:paraId="34AFE703" w14:textId="77777777" w:rsidR="00392C52" w:rsidRDefault="00392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47D7F81E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</w:t>
                          </w:r>
                          <w:r w:rsidR="009D26A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</w:p>
                        <w:p w14:paraId="0EFFCA20" w14:textId="3A0D7C29" w:rsidR="0064252A" w:rsidRPr="00B7541C" w:rsidRDefault="001F24A9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Project of the Year up to £1 million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47D7F81E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</w:t>
                    </w:r>
                    <w:r w:rsidR="009D26A4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p>
                  <w:p w14:paraId="0EFFCA20" w14:textId="3A0D7C29" w:rsidR="0064252A" w:rsidRPr="00B7541C" w:rsidRDefault="001F24A9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Project of the Year up to £1 million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20BA"/>
    <w:rsid w:val="000B27DB"/>
    <w:rsid w:val="000B2857"/>
    <w:rsid w:val="000B2BA6"/>
    <w:rsid w:val="000B2CE3"/>
    <w:rsid w:val="000B33B3"/>
    <w:rsid w:val="000B37A3"/>
    <w:rsid w:val="000B4229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C27"/>
    <w:rsid w:val="0013204F"/>
    <w:rsid w:val="00132595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2C5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C6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B65"/>
    <w:rsid w:val="004D3BA3"/>
    <w:rsid w:val="004D3D29"/>
    <w:rsid w:val="004D4EAA"/>
    <w:rsid w:val="004D5874"/>
    <w:rsid w:val="004D62E3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2F23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C59"/>
    <w:rsid w:val="008342BC"/>
    <w:rsid w:val="00836156"/>
    <w:rsid w:val="008363ED"/>
    <w:rsid w:val="0083643C"/>
    <w:rsid w:val="00837DCA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26A4"/>
    <w:rsid w:val="009D31B9"/>
    <w:rsid w:val="009D3F78"/>
    <w:rsid w:val="009D3FE0"/>
    <w:rsid w:val="009D41F3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2407"/>
    <w:rsid w:val="00B73A52"/>
    <w:rsid w:val="00B73FDB"/>
    <w:rsid w:val="00B7541C"/>
    <w:rsid w:val="00B7547F"/>
    <w:rsid w:val="00B76CC1"/>
    <w:rsid w:val="00B76D21"/>
    <w:rsid w:val="00B7753C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E4C"/>
    <w:rsid w:val="00B8585F"/>
    <w:rsid w:val="00B85DB2"/>
    <w:rsid w:val="00B86A9E"/>
    <w:rsid w:val="00B86B19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3</cp:revision>
  <cp:lastPrinted>2024-06-25T18:33:00Z</cp:lastPrinted>
  <dcterms:created xsi:type="dcterms:W3CDTF">2025-02-11T15:42:00Z</dcterms:created>
  <dcterms:modified xsi:type="dcterms:W3CDTF">2025-02-11T15:42:00Z</dcterms:modified>
</cp:coreProperties>
</file>